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A30D" w14:textId="77777777" w:rsidR="00376345" w:rsidRPr="00BE659C" w:rsidRDefault="00376345" w:rsidP="00587F45">
      <w:pPr>
        <w:spacing w:before="120" w:after="120" w:line="240" w:lineRule="auto"/>
        <w:jc w:val="both"/>
        <w:rPr>
          <w:rFonts w:ascii="Calibri" w:hAnsi="Calibri"/>
          <w:sz w:val="24"/>
        </w:rPr>
      </w:pPr>
    </w:p>
    <w:p w14:paraId="4B9AFCF8" w14:textId="37047709" w:rsidR="00376345" w:rsidRPr="00587F45" w:rsidRDefault="00587F45" w:rsidP="00587F45">
      <w:pPr>
        <w:spacing w:before="120" w:after="120" w:line="240" w:lineRule="auto"/>
        <w:jc w:val="center"/>
        <w:rPr>
          <w:rFonts w:ascii="Calibri" w:hAnsi="Calibri"/>
          <w:sz w:val="24"/>
          <w:lang w:val="ru-RU"/>
        </w:rPr>
      </w:pP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Опросный</w:t>
      </w:r>
      <w:r w:rsidR="00182B3F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/контрольный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лист</w:t>
      </w:r>
      <w:r w:rsidRPr="00587F45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 (</w:t>
      </w:r>
      <w:r>
        <w:rPr>
          <w:rFonts w:ascii="Calibri" w:hAnsi="Calibri"/>
          <w:b/>
          <w:color w:val="000000" w:themeColor="text1"/>
          <w:sz w:val="32"/>
          <w:szCs w:val="28"/>
        </w:rPr>
        <w:t>c</w:t>
      </w:r>
      <w:r w:rsidR="00376345">
        <w:rPr>
          <w:rFonts w:ascii="Calibri" w:hAnsi="Calibri"/>
          <w:b/>
          <w:color w:val="000000" w:themeColor="text1"/>
          <w:sz w:val="32"/>
          <w:szCs w:val="28"/>
        </w:rPr>
        <w:t>hecklist</w:t>
      </w:r>
      <w:r w:rsidRPr="00587F45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)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для</w:t>
      </w:r>
      <w:r w:rsidRPr="00587F45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аудита</w:t>
      </w:r>
      <w:r w:rsidRPr="00587F45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процесса</w:t>
      </w:r>
      <w:r w:rsidRPr="00587F45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управления</w:t>
      </w:r>
      <w:r w:rsidRPr="00587F45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человеческими</w:t>
      </w:r>
      <w:r w:rsidRPr="00587F45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ресурсами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376345" w:rsidRPr="00176244" w14:paraId="3467428F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13E7885E" w14:textId="0D3AEA8E" w:rsidR="00376345" w:rsidRPr="00176244" w:rsidRDefault="00587F45" w:rsidP="00587F45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176244">
              <w:rPr>
                <w:rFonts w:ascii="Calibri" w:hAnsi="Calibri"/>
                <w:b/>
                <w:color w:val="FFFFFF" w:themeColor="background1"/>
                <w:sz w:val="24"/>
                <w:szCs w:val="24"/>
                <w:lang w:val="ru-RU"/>
              </w:rPr>
              <w:t>ЗАДАНИЕ</w:t>
            </w:r>
          </w:p>
        </w:tc>
      </w:tr>
      <w:tr w:rsidR="00376345" w:rsidRPr="00F90A77" w14:paraId="0C75C5C7" w14:textId="77777777" w:rsidTr="00E0035E">
        <w:tc>
          <w:tcPr>
            <w:tcW w:w="10206" w:type="dxa"/>
          </w:tcPr>
          <w:p w14:paraId="78713B91" w14:textId="100FF99C" w:rsidR="00376345" w:rsidRPr="00AC5D96" w:rsidRDefault="007D78AF" w:rsidP="007D78AF">
            <w:pPr>
              <w:spacing w:before="120" w:after="12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76244">
              <w:rPr>
                <w:sz w:val="24"/>
                <w:szCs w:val="24"/>
                <w:lang w:val="ru-RU"/>
              </w:rPr>
              <w:t>Вы готовитесь к проведению аудита процессов в типографии. Эта компания имеет два основных направления деятельности: простые полиграфические услуги и конфиденциальные полиграфические услуги (такие как: чеки для банков, выписки с банковских счетов, печать, связанная с налогами и т. п.). Ваш аудит будет охватывать процесс управления персоналом, начиная с определения потребности в новом сотруднике и заканчивая увольнением.</w:t>
            </w:r>
          </w:p>
          <w:p w14:paraId="2B071ECA" w14:textId="4FE77F8E" w:rsidR="00376345" w:rsidRPr="00AC5D96" w:rsidRDefault="00376345" w:rsidP="00587F45">
            <w:pPr>
              <w:spacing w:before="120" w:after="120"/>
              <w:contextualSpacing/>
              <w:jc w:val="both"/>
              <w:rPr>
                <w:sz w:val="24"/>
                <w:szCs w:val="24"/>
                <w:lang w:val="ru-RU"/>
              </w:rPr>
            </w:pPr>
          </w:p>
          <w:p w14:paraId="7F155907" w14:textId="1E2E3248" w:rsidR="007D78AF" w:rsidRPr="00176244" w:rsidRDefault="007D78AF" w:rsidP="00587F45">
            <w:pPr>
              <w:spacing w:before="120" w:after="12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76244">
              <w:rPr>
                <w:sz w:val="24"/>
                <w:szCs w:val="24"/>
                <w:lang w:val="ru-RU"/>
              </w:rPr>
              <w:t>При подготовке опросного листа (чек-листа) вы должны:</w:t>
            </w:r>
          </w:p>
          <w:p w14:paraId="0A561A63" w14:textId="59947C85" w:rsidR="00176244" w:rsidRPr="00176244" w:rsidRDefault="00176244" w:rsidP="00176244">
            <w:pPr>
              <w:pStyle w:val="aa"/>
              <w:numPr>
                <w:ilvl w:val="0"/>
                <w:numId w:val="3"/>
              </w:num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176244">
              <w:rPr>
                <w:sz w:val="24"/>
                <w:szCs w:val="24"/>
                <w:lang w:val="ru-RU"/>
              </w:rPr>
              <w:t>Разбейте процесс аудита на несколько ключевых этапов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176244">
              <w:rPr>
                <w:sz w:val="24"/>
                <w:szCs w:val="24"/>
                <w:lang w:val="ru-RU"/>
              </w:rPr>
              <w:t xml:space="preserve">первый из которых — «Потребность в новом сотруднике», последний — «Увольнение»). В первую очередь (прежде чем увязывать процесс с информационной безопасностью) следует подумать, каковы ключевые этапы этого процесса. Показательный пример различных этапов процесса показан на </w:t>
            </w:r>
            <w:r>
              <w:rPr>
                <w:sz w:val="24"/>
                <w:szCs w:val="24"/>
                <w:lang w:val="ru-RU"/>
              </w:rPr>
              <w:t>последующих</w:t>
            </w:r>
            <w:r w:rsidRPr="00176244">
              <w:rPr>
                <w:sz w:val="24"/>
                <w:szCs w:val="24"/>
                <w:lang w:val="ru-RU"/>
              </w:rPr>
              <w:t xml:space="preserve"> страниц</w:t>
            </w:r>
            <w:r>
              <w:rPr>
                <w:sz w:val="24"/>
                <w:szCs w:val="24"/>
                <w:lang w:val="ru-RU"/>
              </w:rPr>
              <w:t>ах</w:t>
            </w:r>
            <w:r w:rsidRPr="00176244">
              <w:rPr>
                <w:sz w:val="24"/>
                <w:szCs w:val="24"/>
                <w:lang w:val="ru-RU"/>
              </w:rPr>
              <w:t>. Вы можете использовать эти этапы в качестве ориентира для своего ответа или можете создать свою собственную основу.</w:t>
            </w:r>
          </w:p>
          <w:p w14:paraId="243EF021" w14:textId="207BF3AE" w:rsidR="00176244" w:rsidRPr="00176244" w:rsidRDefault="00176244" w:rsidP="00176244">
            <w:pPr>
              <w:pStyle w:val="aa"/>
              <w:numPr>
                <w:ilvl w:val="0"/>
                <w:numId w:val="3"/>
              </w:num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176244">
              <w:rPr>
                <w:sz w:val="24"/>
                <w:szCs w:val="24"/>
                <w:lang w:val="ru-RU"/>
              </w:rPr>
              <w:t xml:space="preserve">Определите важные вопросы, которые вы будете задавать на каждом этапе процесса, чтобы убедиться, что он находится под контролем в соответствии с требованиями </w:t>
            </w:r>
            <w:r w:rsidRPr="00176244">
              <w:rPr>
                <w:sz w:val="24"/>
                <w:szCs w:val="24"/>
              </w:rPr>
              <w:t>ISO</w:t>
            </w:r>
            <w:r w:rsidRPr="00176244"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  <w:lang w:val="en-US"/>
              </w:rPr>
              <w:t>IEC</w:t>
            </w:r>
            <w:r w:rsidRPr="00176244">
              <w:rPr>
                <w:sz w:val="24"/>
                <w:szCs w:val="24"/>
                <w:lang w:val="ru-RU"/>
              </w:rPr>
              <w:t xml:space="preserve"> 27001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1D8EE341" w14:textId="27266DE6" w:rsidR="00176244" w:rsidRPr="00176244" w:rsidRDefault="00176244" w:rsidP="00176244">
            <w:pPr>
              <w:pStyle w:val="aa"/>
              <w:numPr>
                <w:ilvl w:val="0"/>
                <w:numId w:val="3"/>
              </w:num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176244">
              <w:rPr>
                <w:sz w:val="24"/>
                <w:szCs w:val="24"/>
                <w:lang w:val="ru-RU"/>
              </w:rPr>
              <w:t xml:space="preserve">Определите </w:t>
            </w:r>
            <w:r w:rsidR="00D405E3">
              <w:rPr>
                <w:sz w:val="24"/>
                <w:szCs w:val="24"/>
                <w:lang w:val="ru-RU"/>
              </w:rPr>
              <w:t>документированную информацию (</w:t>
            </w:r>
            <w:r w:rsidRPr="00176244">
              <w:rPr>
                <w:sz w:val="24"/>
                <w:szCs w:val="24"/>
                <w:lang w:val="ru-RU"/>
              </w:rPr>
              <w:t>документы и записи</w:t>
            </w:r>
            <w:r w:rsidR="00D405E3">
              <w:rPr>
                <w:sz w:val="24"/>
                <w:szCs w:val="24"/>
                <w:lang w:val="ru-RU"/>
              </w:rPr>
              <w:t>)</w:t>
            </w:r>
            <w:r w:rsidRPr="00176244">
              <w:rPr>
                <w:sz w:val="24"/>
                <w:szCs w:val="24"/>
                <w:lang w:val="ru-RU"/>
              </w:rPr>
              <w:t>, котор</w:t>
            </w:r>
            <w:r w:rsidR="00D405E3">
              <w:rPr>
                <w:sz w:val="24"/>
                <w:szCs w:val="24"/>
                <w:lang w:val="ru-RU"/>
              </w:rPr>
              <w:t>ую</w:t>
            </w:r>
            <w:r w:rsidRPr="00176244">
              <w:rPr>
                <w:sz w:val="24"/>
                <w:szCs w:val="24"/>
                <w:lang w:val="ru-RU"/>
              </w:rPr>
              <w:t xml:space="preserve"> вы ожидаете </w:t>
            </w:r>
            <w:r w:rsidR="00D405E3">
              <w:rPr>
                <w:sz w:val="24"/>
                <w:szCs w:val="24"/>
                <w:lang w:val="ru-RU"/>
              </w:rPr>
              <w:t xml:space="preserve">получить </w:t>
            </w:r>
            <w:r w:rsidRPr="00176244">
              <w:rPr>
                <w:sz w:val="24"/>
                <w:szCs w:val="24"/>
                <w:lang w:val="ru-RU"/>
              </w:rPr>
              <w:t xml:space="preserve">на каждом </w:t>
            </w:r>
            <w:r w:rsidR="00D405E3">
              <w:rPr>
                <w:sz w:val="24"/>
                <w:szCs w:val="24"/>
                <w:lang w:val="ru-RU"/>
              </w:rPr>
              <w:t xml:space="preserve">из </w:t>
            </w:r>
            <w:r w:rsidRPr="00176244">
              <w:rPr>
                <w:sz w:val="24"/>
                <w:szCs w:val="24"/>
                <w:lang w:val="ru-RU"/>
              </w:rPr>
              <w:t>этап</w:t>
            </w:r>
            <w:r w:rsidR="00D405E3">
              <w:rPr>
                <w:sz w:val="24"/>
                <w:szCs w:val="24"/>
                <w:lang w:val="ru-RU"/>
              </w:rPr>
              <w:t>ов, используемую/производимую проверяемым процессом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30232B34" w14:textId="46DE61B6" w:rsidR="00176244" w:rsidRPr="00176244" w:rsidRDefault="00176244" w:rsidP="00176244">
            <w:pPr>
              <w:pStyle w:val="aa"/>
              <w:numPr>
                <w:ilvl w:val="0"/>
                <w:numId w:val="3"/>
              </w:num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176244">
              <w:rPr>
                <w:sz w:val="24"/>
                <w:szCs w:val="24"/>
                <w:lang w:val="ru-RU"/>
              </w:rPr>
              <w:t xml:space="preserve">Определите требование </w:t>
            </w:r>
            <w:r w:rsidRPr="00176244">
              <w:rPr>
                <w:sz w:val="24"/>
                <w:szCs w:val="24"/>
              </w:rPr>
              <w:t>ISO</w:t>
            </w:r>
            <w:r w:rsidR="00D405E3" w:rsidRPr="00D405E3">
              <w:rPr>
                <w:sz w:val="24"/>
                <w:szCs w:val="24"/>
                <w:lang w:val="ru-RU"/>
              </w:rPr>
              <w:t>/</w:t>
            </w:r>
            <w:r w:rsidR="00D405E3">
              <w:rPr>
                <w:sz w:val="24"/>
                <w:szCs w:val="24"/>
                <w:lang w:val="en-US"/>
              </w:rPr>
              <w:t>IEC</w:t>
            </w:r>
            <w:r w:rsidRPr="00176244">
              <w:rPr>
                <w:sz w:val="24"/>
                <w:szCs w:val="24"/>
                <w:lang w:val="ru-RU"/>
              </w:rPr>
              <w:t xml:space="preserve"> 27001, относящееся к каждому пункту/вопросу в вашем контрольном списке.</w:t>
            </w:r>
          </w:p>
          <w:p w14:paraId="26F7D366" w14:textId="55A0D9F7" w:rsidR="00376345" w:rsidRPr="00D405E3" w:rsidRDefault="00D405E3" w:rsidP="00587F45">
            <w:pPr>
              <w:spacing w:before="120" w:after="12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Показательным пример</w:t>
            </w:r>
            <w:r w:rsidRPr="00D405E3">
              <w:rPr>
                <w:sz w:val="24"/>
                <w:szCs w:val="24"/>
                <w:lang w:val="ru-RU"/>
              </w:rPr>
              <w:t xml:space="preserve"> может быть вам полез</w:t>
            </w:r>
            <w:r>
              <w:rPr>
                <w:sz w:val="24"/>
                <w:szCs w:val="24"/>
                <w:lang w:val="ru-RU"/>
              </w:rPr>
              <w:t>ен</w:t>
            </w:r>
            <w:r w:rsidRPr="00D405E3">
              <w:rPr>
                <w:sz w:val="24"/>
                <w:szCs w:val="24"/>
                <w:lang w:val="ru-RU"/>
              </w:rPr>
              <w:t xml:space="preserve">. Фотографии здесь только в качестве руководства, чтобы помочь вам визуализировать процесс. Не пытайтесь добавлять изображения в свой контрольный список. Держитесь в пределах </w:t>
            </w:r>
            <w:r>
              <w:rPr>
                <w:sz w:val="24"/>
                <w:szCs w:val="24"/>
                <w:lang w:val="ru-RU"/>
              </w:rPr>
              <w:t>ОБЛАСТИ аудита</w:t>
            </w:r>
            <w:r w:rsidRPr="00D405E3">
              <w:rPr>
                <w:sz w:val="24"/>
                <w:szCs w:val="24"/>
                <w:lang w:val="ru-RU"/>
              </w:rPr>
              <w:t>, котор</w:t>
            </w:r>
            <w:r>
              <w:rPr>
                <w:sz w:val="24"/>
                <w:szCs w:val="24"/>
                <w:lang w:val="ru-RU"/>
              </w:rPr>
              <w:t>ая</w:t>
            </w:r>
            <w:r w:rsidRPr="00D405E3">
              <w:rPr>
                <w:sz w:val="24"/>
                <w:szCs w:val="24"/>
                <w:lang w:val="ru-RU"/>
              </w:rPr>
              <w:t xml:space="preserve"> вам был</w:t>
            </w:r>
            <w:r>
              <w:rPr>
                <w:sz w:val="24"/>
                <w:szCs w:val="24"/>
                <w:lang w:val="ru-RU"/>
              </w:rPr>
              <w:t>а</w:t>
            </w:r>
            <w:r w:rsidRPr="00D405E3">
              <w:rPr>
                <w:sz w:val="24"/>
                <w:szCs w:val="24"/>
                <w:lang w:val="ru-RU"/>
              </w:rPr>
              <w:t xml:space="preserve"> выделен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D405E3">
              <w:rPr>
                <w:sz w:val="24"/>
                <w:szCs w:val="24"/>
                <w:lang w:val="ru-RU"/>
              </w:rPr>
              <w:t xml:space="preserve">, но убедитесь, что вы тщательно и всесторонне </w:t>
            </w:r>
            <w:r>
              <w:rPr>
                <w:sz w:val="24"/>
                <w:szCs w:val="24"/>
                <w:lang w:val="ru-RU"/>
              </w:rPr>
              <w:t>рассмотрели</w:t>
            </w:r>
            <w:r w:rsidRPr="00D405E3">
              <w:rPr>
                <w:sz w:val="24"/>
                <w:szCs w:val="24"/>
                <w:lang w:val="ru-RU"/>
              </w:rPr>
              <w:t xml:space="preserve"> процесс. Контрольный список </w:t>
            </w:r>
            <w:r>
              <w:rPr>
                <w:sz w:val="24"/>
                <w:szCs w:val="24"/>
                <w:lang w:val="ru-RU"/>
              </w:rPr>
              <w:t>из</w:t>
            </w:r>
            <w:r w:rsidRPr="00D405E3">
              <w:rPr>
                <w:sz w:val="24"/>
                <w:szCs w:val="24"/>
                <w:lang w:val="ru-RU"/>
              </w:rPr>
              <w:t xml:space="preserve"> 3 или 4 вопрос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D405E3">
              <w:rPr>
                <w:sz w:val="24"/>
                <w:szCs w:val="24"/>
                <w:lang w:val="ru-RU"/>
              </w:rPr>
              <w:t xml:space="preserve"> для каждого этапа НЕ </w:t>
            </w:r>
            <w:r>
              <w:rPr>
                <w:sz w:val="24"/>
                <w:szCs w:val="24"/>
                <w:lang w:val="ru-RU"/>
              </w:rPr>
              <w:t>БУДЕТ</w:t>
            </w:r>
            <w:r w:rsidRPr="00D405E3">
              <w:rPr>
                <w:sz w:val="24"/>
                <w:szCs w:val="24"/>
                <w:lang w:val="ru-RU"/>
              </w:rPr>
              <w:t xml:space="preserve"> удовлетворительным</w:t>
            </w:r>
            <w:r>
              <w:rPr>
                <w:sz w:val="24"/>
                <w:szCs w:val="24"/>
                <w:lang w:val="ru-RU"/>
              </w:rPr>
              <w:t>, требуется ДЕТАЛЬНАЯ проработка!</w:t>
            </w:r>
          </w:p>
        </w:tc>
      </w:tr>
    </w:tbl>
    <w:p w14:paraId="1D310EFB" w14:textId="77777777" w:rsidR="00376345" w:rsidRPr="00D405E3" w:rsidRDefault="00376345" w:rsidP="00587F45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376345" w:rsidRPr="00BA4F38" w14:paraId="088ED9ED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7E1862AF" w14:textId="57E7BB4D" w:rsidR="00376345" w:rsidRPr="00BA4F38" w:rsidRDefault="00587F45" w:rsidP="00587F45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ВРЕМЯ</w:t>
            </w:r>
          </w:p>
        </w:tc>
      </w:tr>
      <w:tr w:rsidR="00376345" w:rsidRPr="00F90A77" w14:paraId="375C8A07" w14:textId="77777777" w:rsidTr="00376345">
        <w:trPr>
          <w:trHeight w:val="567"/>
        </w:trPr>
        <w:tc>
          <w:tcPr>
            <w:tcW w:w="10206" w:type="dxa"/>
            <w:vAlign w:val="center"/>
          </w:tcPr>
          <w:p w14:paraId="76FF817A" w14:textId="713E65A2" w:rsidR="00376345" w:rsidRDefault="00176244" w:rsidP="00176244">
            <w:pPr>
              <w:spacing w:before="120" w:after="120"/>
              <w:jc w:val="both"/>
              <w:rPr>
                <w:lang w:val="ru-RU"/>
              </w:rPr>
            </w:pPr>
            <w:r w:rsidRPr="00176244">
              <w:rPr>
                <w:lang w:val="ru-RU"/>
              </w:rPr>
              <w:t xml:space="preserve">1 </w:t>
            </w:r>
            <w:r>
              <w:rPr>
                <w:lang w:val="ru-RU"/>
              </w:rPr>
              <w:t>час</w:t>
            </w:r>
            <w:r w:rsidR="00F90A77">
              <w:rPr>
                <w:lang w:val="ru-RU"/>
              </w:rPr>
              <w:t xml:space="preserve"> </w:t>
            </w:r>
            <w:r w:rsidRPr="00176244">
              <w:rPr>
                <w:lang w:val="ru-RU"/>
              </w:rPr>
              <w:t xml:space="preserve">– </w:t>
            </w:r>
            <w:r>
              <w:rPr>
                <w:lang w:val="ru-RU"/>
              </w:rPr>
              <w:t>подготовка</w:t>
            </w:r>
            <w:r w:rsidRPr="00176244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чек-листа</w:t>
            </w:r>
            <w:r w:rsidR="00F90A77">
              <w:rPr>
                <w:lang w:val="ru-RU"/>
              </w:rPr>
              <w:t xml:space="preserve"> в малой группе</w:t>
            </w:r>
            <w:r w:rsidR="00F90A77">
              <w:rPr>
                <w:rStyle w:val="af2"/>
                <w:lang w:val="ru-RU"/>
              </w:rPr>
              <w:footnoteReference w:id="1"/>
            </w:r>
            <w:r w:rsidR="00F90A77">
              <w:rPr>
                <w:lang w:val="ru-RU"/>
              </w:rPr>
              <w:t>;</w:t>
            </w:r>
          </w:p>
          <w:p w14:paraId="6B4B006F" w14:textId="0112723B" w:rsidR="00F90A77" w:rsidRPr="00AC5D96" w:rsidRDefault="00F90A77" w:rsidP="00176244">
            <w:pPr>
              <w:spacing w:before="120" w:after="120"/>
              <w:jc w:val="both"/>
              <w:rPr>
                <w:lang w:val="ru-RU"/>
              </w:rPr>
            </w:pPr>
            <w:r w:rsidRPr="00176244">
              <w:rPr>
                <w:lang w:val="ru-RU"/>
              </w:rPr>
              <w:t xml:space="preserve">30 </w:t>
            </w:r>
            <w:r>
              <w:rPr>
                <w:lang w:val="ru-RU"/>
              </w:rPr>
              <w:t>минут</w:t>
            </w:r>
            <w:r>
              <w:rPr>
                <w:lang w:val="ru-RU"/>
              </w:rPr>
              <w:t xml:space="preserve"> – совместное обсуждение.</w:t>
            </w:r>
          </w:p>
        </w:tc>
      </w:tr>
    </w:tbl>
    <w:p w14:paraId="7427F100" w14:textId="77777777" w:rsidR="00376345" w:rsidRPr="00AC5D96" w:rsidRDefault="00376345" w:rsidP="00587F45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376345" w:rsidRPr="00BA4F38" w14:paraId="5CC06E15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3B5591A0" w14:textId="09DA96A5" w:rsidR="00376345" w:rsidRPr="00BA4F38" w:rsidRDefault="00587F45" w:rsidP="00587F45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РЕЗУЛЬТАТЫ</w:t>
            </w:r>
          </w:p>
        </w:tc>
      </w:tr>
      <w:tr w:rsidR="00376345" w:rsidRPr="00F90A77" w14:paraId="4628ED5C" w14:textId="77777777" w:rsidTr="00376345">
        <w:trPr>
          <w:trHeight w:val="567"/>
        </w:trPr>
        <w:tc>
          <w:tcPr>
            <w:tcW w:w="10206" w:type="dxa"/>
            <w:vAlign w:val="center"/>
          </w:tcPr>
          <w:p w14:paraId="5D4BF5FE" w14:textId="6A4E18CE" w:rsidR="00376345" w:rsidRPr="00176244" w:rsidRDefault="00176244" w:rsidP="00587F4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Подготовленный</w:t>
            </w:r>
            <w:r w:rsidRPr="00176244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чек</w:t>
            </w:r>
            <w:r w:rsidRPr="00176244">
              <w:rPr>
                <w:lang w:val="ru-RU"/>
              </w:rPr>
              <w:t>-</w:t>
            </w:r>
            <w:r>
              <w:rPr>
                <w:lang w:val="ru-RU"/>
              </w:rPr>
              <w:t>лист</w:t>
            </w:r>
            <w:r w:rsidRPr="00176244">
              <w:rPr>
                <w:lang w:val="ru-RU"/>
              </w:rPr>
              <w:t xml:space="preserve"> (в логической последовательности процессов, с ключевыми вопросами и пунктами </w:t>
            </w:r>
            <w:r w:rsidRPr="00176244">
              <w:rPr>
                <w:lang w:val="en-US"/>
              </w:rPr>
              <w:t>ISO</w:t>
            </w:r>
            <w:r w:rsidRPr="00176244">
              <w:rPr>
                <w:lang w:val="ru-RU"/>
              </w:rPr>
              <w:t xml:space="preserve"> 27001)</w:t>
            </w:r>
            <w:r>
              <w:rPr>
                <w:rStyle w:val="af2"/>
                <w:lang w:val="ru-RU"/>
              </w:rPr>
              <w:footnoteReference w:id="2"/>
            </w:r>
            <w:r w:rsidRPr="00176244">
              <w:rPr>
                <w:lang w:val="ru-RU"/>
              </w:rPr>
              <w:t>.</w:t>
            </w:r>
          </w:p>
        </w:tc>
      </w:tr>
    </w:tbl>
    <w:p w14:paraId="2B26C554" w14:textId="77777777" w:rsidR="00376345" w:rsidRPr="00176244" w:rsidRDefault="00376345" w:rsidP="00587F45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376345" w:rsidRPr="00BA4F38" w14:paraId="3480E140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096CF85E" w14:textId="3E7940C7" w:rsidR="00376345" w:rsidRPr="00BA4F38" w:rsidRDefault="00587F45" w:rsidP="00587F45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МЕТОД ОЦЕНКИ</w:t>
            </w:r>
          </w:p>
        </w:tc>
      </w:tr>
      <w:tr w:rsidR="00376345" w:rsidRPr="00F90A77" w14:paraId="0498C20D" w14:textId="77777777" w:rsidTr="00376345">
        <w:trPr>
          <w:trHeight w:val="567"/>
        </w:trPr>
        <w:tc>
          <w:tcPr>
            <w:tcW w:w="10206" w:type="dxa"/>
            <w:vAlign w:val="center"/>
          </w:tcPr>
          <w:p w14:paraId="4F4E2971" w14:textId="4A526075" w:rsidR="00376345" w:rsidRPr="00176244" w:rsidRDefault="00176244" w:rsidP="00587F45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76244">
              <w:rPr>
                <w:rFonts w:ascii="Calibri" w:eastAsia="Calibri" w:hAnsi="Calibri" w:cs="Times New Roman"/>
                <w:lang w:val="ru-RU"/>
              </w:rPr>
              <w:t xml:space="preserve">Когда презентации будут готовы, мы представим их друг другу при </w:t>
            </w:r>
            <w:r>
              <w:rPr>
                <w:rFonts w:ascii="Calibri" w:eastAsia="Calibri" w:hAnsi="Calibri" w:cs="Times New Roman"/>
                <w:lang w:val="ru-RU"/>
              </w:rPr>
              <w:t>поддержке</w:t>
            </w:r>
            <w:r w:rsidRPr="00176244">
              <w:rPr>
                <w:rFonts w:ascii="Calibri" w:eastAsia="Calibri" w:hAnsi="Calibri" w:cs="Times New Roman"/>
                <w:lang w:val="ru-RU"/>
              </w:rPr>
              <w:t xml:space="preserve"> преподавателя.</w:t>
            </w:r>
          </w:p>
        </w:tc>
      </w:tr>
    </w:tbl>
    <w:p w14:paraId="735912B5" w14:textId="6EB1D29D" w:rsidR="00376345" w:rsidRDefault="00376345" w:rsidP="00587F45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10206" w:type="dxa"/>
        <w:tblInd w:w="108" w:type="dxa"/>
        <w:tblLook w:val="04A0" w:firstRow="1" w:lastRow="0" w:firstColumn="1" w:lastColumn="0" w:noHBand="0" w:noVBand="1"/>
      </w:tblPr>
      <w:tblGrid>
        <w:gridCol w:w="2431"/>
        <w:gridCol w:w="2491"/>
        <w:gridCol w:w="4009"/>
        <w:gridCol w:w="1275"/>
      </w:tblGrid>
      <w:tr w:rsidR="00182B3F" w:rsidRPr="00BA4F38" w14:paraId="523001D4" w14:textId="77777777" w:rsidTr="00182B3F">
        <w:tc>
          <w:tcPr>
            <w:tcW w:w="10206" w:type="dxa"/>
            <w:gridSpan w:val="4"/>
            <w:shd w:val="clear" w:color="auto" w:fill="808080" w:themeFill="background1" w:themeFillShade="80"/>
          </w:tcPr>
          <w:p w14:paraId="3C3B837C" w14:textId="16EF0ECA" w:rsidR="00182B3F" w:rsidRPr="00BA4F38" w:rsidRDefault="00182B3F" w:rsidP="00D83E87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ПОКАЗАТЕЛЬЫНЙ ПРИМЕР</w:t>
            </w:r>
          </w:p>
        </w:tc>
      </w:tr>
      <w:tr w:rsidR="00D405E3" w14:paraId="57190EEC" w14:textId="77777777" w:rsidTr="00182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1" w:type="dxa"/>
            <w:vAlign w:val="center"/>
          </w:tcPr>
          <w:p w14:paraId="3779C198" w14:textId="3112D77C" w:rsidR="00D405E3" w:rsidRPr="00762E04" w:rsidRDefault="00D405E3" w:rsidP="00D405E3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Потребность в новом сотруднике</w:t>
            </w:r>
          </w:p>
        </w:tc>
        <w:tc>
          <w:tcPr>
            <w:tcW w:w="2491" w:type="dxa"/>
            <w:vAlign w:val="center"/>
          </w:tcPr>
          <w:p w14:paraId="6F03E0AF" w14:textId="0596E6E2" w:rsidR="00D405E3" w:rsidRPr="00327B72" w:rsidRDefault="00D405E3" w:rsidP="00D405E3">
            <w:pPr>
              <w:spacing w:before="120" w:after="120"/>
              <w:rPr>
                <w:noProof/>
              </w:rPr>
            </w:pPr>
            <w:r w:rsidRPr="00327B72">
              <w:rPr>
                <w:noProof/>
              </w:rPr>
              <w:drawing>
                <wp:inline distT="0" distB="0" distL="0" distR="0" wp14:anchorId="09241AB6" wp14:editId="49216AD8">
                  <wp:extent cx="1314633" cy="131463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633" cy="1314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9" w:type="dxa"/>
            <w:vAlign w:val="center"/>
          </w:tcPr>
          <w:p w14:paraId="1382D61D" w14:textId="3B98B699" w:rsidR="003C6CD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 w:rsidRPr="003C6CD3">
              <w:rPr>
                <w:i/>
                <w:lang w:val="ru-RU"/>
              </w:rPr>
              <w:t>Для какой роли</w:t>
            </w:r>
            <w:r>
              <w:rPr>
                <w:i/>
                <w:lang w:val="ru-RU"/>
              </w:rPr>
              <w:t xml:space="preserve"> (на какую должность)</w:t>
            </w:r>
            <w:r w:rsidRPr="003C6CD3">
              <w:rPr>
                <w:i/>
                <w:lang w:val="ru-RU"/>
              </w:rPr>
              <w:t xml:space="preserve"> нужен новый сотрудник?</w:t>
            </w:r>
          </w:p>
          <w:p w14:paraId="1D5CD81A" w14:textId="5DC7A997" w:rsidR="003C6CD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Требуются ли</w:t>
            </w:r>
            <w:r w:rsidRPr="003C6CD3">
              <w:rPr>
                <w:i/>
                <w:lang w:val="ru-RU"/>
              </w:rPr>
              <w:t xml:space="preserve"> конкретные компетенции?</w:t>
            </w:r>
          </w:p>
          <w:p w14:paraId="5E513DC9" w14:textId="0DDB0E74" w:rsidR="00D405E3" w:rsidRPr="003C6CD3" w:rsidRDefault="003C6CD3" w:rsidP="003C6CD3">
            <w:pPr>
              <w:spacing w:before="120" w:after="120"/>
              <w:rPr>
                <w:i/>
                <w:sz w:val="20"/>
                <w:szCs w:val="20"/>
                <w:lang w:val="ru-RU"/>
              </w:rPr>
            </w:pPr>
            <w:r w:rsidRPr="003C6CD3">
              <w:rPr>
                <w:i/>
                <w:lang w:val="ru-RU"/>
              </w:rPr>
              <w:t>Как с этим связана информационная безопасность?</w:t>
            </w:r>
          </w:p>
        </w:tc>
        <w:tc>
          <w:tcPr>
            <w:tcW w:w="1275" w:type="dxa"/>
            <w:vAlign w:val="center"/>
          </w:tcPr>
          <w:p w14:paraId="4B74B307" w14:textId="77777777" w:rsidR="003C6CD3" w:rsidRDefault="00D405E3" w:rsidP="00D405E3">
            <w:pPr>
              <w:spacing w:before="120" w:after="120"/>
              <w:rPr>
                <w:i/>
              </w:rPr>
            </w:pPr>
            <w:r>
              <w:rPr>
                <w:i/>
              </w:rPr>
              <w:t>7.2,</w:t>
            </w:r>
          </w:p>
          <w:p w14:paraId="62D4FD90" w14:textId="77777777" w:rsidR="003C6CD3" w:rsidRDefault="00D405E3" w:rsidP="00D405E3">
            <w:pPr>
              <w:spacing w:before="120" w:after="120"/>
              <w:rPr>
                <w:i/>
              </w:rPr>
            </w:pPr>
            <w:r>
              <w:rPr>
                <w:i/>
              </w:rPr>
              <w:t>5.3,</w:t>
            </w:r>
          </w:p>
          <w:p w14:paraId="0429EA95" w14:textId="1931B456" w:rsidR="00D405E3" w:rsidRPr="00762E04" w:rsidRDefault="00A45D9E" w:rsidP="00D405E3">
            <w:pPr>
              <w:spacing w:before="120" w:after="120"/>
              <w:rPr>
                <w:i/>
              </w:rPr>
            </w:pPr>
            <w:r>
              <w:rPr>
                <w:i/>
              </w:rPr>
              <w:t>A.5.2</w:t>
            </w:r>
          </w:p>
        </w:tc>
      </w:tr>
      <w:tr w:rsidR="00D405E3" w14:paraId="546BA415" w14:textId="77777777" w:rsidTr="00182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1" w:type="dxa"/>
            <w:vAlign w:val="center"/>
          </w:tcPr>
          <w:p w14:paraId="775E67CC" w14:textId="77777777" w:rsidR="00D405E3" w:rsidRDefault="00D405E3" w:rsidP="00D405E3">
            <w:pPr>
              <w:spacing w:before="120" w:after="120"/>
              <w:rPr>
                <w:b/>
                <w:sz w:val="28"/>
                <w:szCs w:val="28"/>
              </w:rPr>
            </w:pPr>
          </w:p>
          <w:p w14:paraId="59511BBA" w14:textId="3AE18072" w:rsidR="00D405E3" w:rsidRPr="00762E04" w:rsidRDefault="00D405E3" w:rsidP="00D405E3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Процесс найма сотрудника</w:t>
            </w:r>
          </w:p>
        </w:tc>
        <w:tc>
          <w:tcPr>
            <w:tcW w:w="2491" w:type="dxa"/>
            <w:vAlign w:val="center"/>
          </w:tcPr>
          <w:p w14:paraId="6FD589D9" w14:textId="3E362784" w:rsidR="00D405E3" w:rsidRDefault="00D405E3" w:rsidP="00D405E3">
            <w:pPr>
              <w:spacing w:before="120" w:after="120"/>
            </w:pPr>
            <w:r>
              <w:rPr>
                <w:noProof/>
              </w:rPr>
              <w:drawing>
                <wp:inline distT="0" distB="0" distL="0" distR="0" wp14:anchorId="3E96B93C" wp14:editId="374D1B2C">
                  <wp:extent cx="1444752" cy="1008557"/>
                  <wp:effectExtent l="0" t="0" r="0" b="0"/>
                  <wp:docPr id="3" name="Picture 3" descr="Recruitment agency searching for job applicants Free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cruitment agency searching for job applicants Free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08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9" w:type="dxa"/>
            <w:vAlign w:val="center"/>
          </w:tcPr>
          <w:p w14:paraId="1BFF6D81" w14:textId="2DEA2B33" w:rsidR="003C6CD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Специфичные</w:t>
            </w:r>
            <w:r w:rsidRPr="003C6CD3">
              <w:rPr>
                <w:i/>
                <w:lang w:val="ru-RU"/>
              </w:rPr>
              <w:t xml:space="preserve"> процесс</w:t>
            </w:r>
            <w:r>
              <w:rPr>
                <w:i/>
                <w:lang w:val="ru-RU"/>
              </w:rPr>
              <w:t>ы найма</w:t>
            </w:r>
            <w:r w:rsidRPr="003C6CD3">
              <w:rPr>
                <w:i/>
                <w:lang w:val="ru-RU"/>
              </w:rPr>
              <w:t>? Что такое скрининг?</w:t>
            </w:r>
          </w:p>
          <w:p w14:paraId="3118B439" w14:textId="77777777" w:rsidR="003C6CD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 w:rsidRPr="003C6CD3">
              <w:rPr>
                <w:i/>
                <w:lang w:val="ru-RU"/>
              </w:rPr>
              <w:t>Как с этим связана информационная безопасность?</w:t>
            </w:r>
          </w:p>
          <w:p w14:paraId="3560CC01" w14:textId="1BC6B7B1" w:rsidR="00D405E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 w:rsidRPr="003C6CD3">
              <w:rPr>
                <w:i/>
                <w:lang w:val="ru-RU"/>
              </w:rPr>
              <w:t>Есть ли какие-то технические процессы, связанные с наймом?</w:t>
            </w:r>
          </w:p>
        </w:tc>
        <w:tc>
          <w:tcPr>
            <w:tcW w:w="1275" w:type="dxa"/>
            <w:vAlign w:val="center"/>
          </w:tcPr>
          <w:p w14:paraId="7D67D36F" w14:textId="77777777" w:rsidR="003C6CD3" w:rsidRDefault="00D405E3" w:rsidP="00D405E3">
            <w:pPr>
              <w:spacing w:before="120" w:after="120"/>
              <w:rPr>
                <w:i/>
              </w:rPr>
            </w:pPr>
            <w:r>
              <w:rPr>
                <w:i/>
              </w:rPr>
              <w:t>7.2,</w:t>
            </w:r>
          </w:p>
          <w:p w14:paraId="6C87354F" w14:textId="40CBD797" w:rsidR="00D405E3" w:rsidRPr="003C6CD3" w:rsidRDefault="00D405E3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</w:rPr>
              <w:t>A.</w:t>
            </w:r>
            <w:r w:rsidR="00A45D9E">
              <w:rPr>
                <w:i/>
                <w:lang w:val="ru-RU"/>
              </w:rPr>
              <w:t>6</w:t>
            </w:r>
            <w:r w:rsidR="00A45D9E">
              <w:rPr>
                <w:i/>
              </w:rPr>
              <w:t>.1</w:t>
            </w:r>
            <w:r w:rsidR="003C6CD3">
              <w:rPr>
                <w:i/>
                <w:lang w:val="ru-RU"/>
              </w:rPr>
              <w:t>,</w:t>
            </w:r>
          </w:p>
          <w:p w14:paraId="5985F3C9" w14:textId="3B904A3D" w:rsidR="00A45D9E" w:rsidRDefault="00A45D9E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</w:rPr>
              <w:t xml:space="preserve">A.5.15 – </w:t>
            </w:r>
            <w:r>
              <w:rPr>
                <w:i/>
                <w:lang w:val="ru-RU"/>
              </w:rPr>
              <w:t>5.18,</w:t>
            </w:r>
          </w:p>
          <w:p w14:paraId="38273D69" w14:textId="6520A72D" w:rsidR="00D405E3" w:rsidRPr="00A45D9E" w:rsidRDefault="00A45D9E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  <w:lang w:val="ru-RU"/>
              </w:rPr>
              <w:t>А.8.2 – 8.5</w:t>
            </w:r>
          </w:p>
        </w:tc>
      </w:tr>
      <w:tr w:rsidR="00D405E3" w14:paraId="6394980D" w14:textId="77777777" w:rsidTr="00182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1" w:type="dxa"/>
            <w:vAlign w:val="center"/>
          </w:tcPr>
          <w:p w14:paraId="529E614B" w14:textId="18627685" w:rsidR="00D405E3" w:rsidRPr="003C6CD3" w:rsidRDefault="00D405E3" w:rsidP="00D405E3">
            <w:pPr>
              <w:spacing w:before="120" w:after="120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Осведомленность и обучение</w:t>
            </w:r>
          </w:p>
          <w:p w14:paraId="21076CE3" w14:textId="77777777" w:rsidR="00D405E3" w:rsidRPr="00762E04" w:rsidRDefault="00D405E3" w:rsidP="00D405E3">
            <w:pPr>
              <w:spacing w:before="120" w:after="120"/>
              <w:rPr>
                <w:b/>
                <w:sz w:val="28"/>
                <w:szCs w:val="28"/>
              </w:rPr>
            </w:pPr>
          </w:p>
        </w:tc>
        <w:tc>
          <w:tcPr>
            <w:tcW w:w="2491" w:type="dxa"/>
            <w:vAlign w:val="center"/>
          </w:tcPr>
          <w:p w14:paraId="68E97B18" w14:textId="353B1D57" w:rsidR="00D405E3" w:rsidRDefault="00D405E3" w:rsidP="00D405E3">
            <w:pPr>
              <w:spacing w:before="120" w:after="120"/>
            </w:pPr>
            <w:r w:rsidRPr="006523D1">
              <w:rPr>
                <w:noProof/>
                <w:sz w:val="24"/>
              </w:rPr>
              <w:drawing>
                <wp:inline distT="0" distB="0" distL="0" distR="0" wp14:anchorId="37E17297" wp14:editId="5EF5D87B">
                  <wp:extent cx="1444752" cy="84544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84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9" w:type="dxa"/>
            <w:vAlign w:val="center"/>
          </w:tcPr>
          <w:p w14:paraId="09F3651F" w14:textId="746552DF" w:rsidR="003C6CD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 w:rsidRPr="003C6CD3">
              <w:rPr>
                <w:i/>
                <w:lang w:val="ru-RU"/>
              </w:rPr>
              <w:t>Как обеспечивается осведомленность</w:t>
            </w:r>
            <w:r>
              <w:rPr>
                <w:i/>
                <w:lang w:val="ru-RU"/>
              </w:rPr>
              <w:t xml:space="preserve"> новых сотрудников и действующего персонала</w:t>
            </w:r>
            <w:r w:rsidRPr="003C6CD3">
              <w:rPr>
                <w:i/>
                <w:lang w:val="ru-RU"/>
              </w:rPr>
              <w:t>?</w:t>
            </w:r>
          </w:p>
          <w:p w14:paraId="597B04B7" w14:textId="50CB29D9" w:rsidR="003C6CD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 w:rsidRPr="003C6CD3">
              <w:rPr>
                <w:i/>
                <w:lang w:val="ru-RU"/>
              </w:rPr>
              <w:t xml:space="preserve">Как </w:t>
            </w:r>
            <w:r>
              <w:rPr>
                <w:i/>
                <w:lang w:val="ru-RU"/>
              </w:rPr>
              <w:t>осуществляется</w:t>
            </w:r>
            <w:r w:rsidRPr="003C6CD3">
              <w:rPr>
                <w:i/>
                <w:lang w:val="ru-RU"/>
              </w:rPr>
              <w:t xml:space="preserve"> обучени</w:t>
            </w:r>
            <w:r>
              <w:rPr>
                <w:i/>
                <w:lang w:val="ru-RU"/>
              </w:rPr>
              <w:t>е</w:t>
            </w:r>
            <w:r w:rsidRPr="003C6CD3">
              <w:rPr>
                <w:i/>
                <w:lang w:val="ru-RU"/>
              </w:rPr>
              <w:t>?</w:t>
            </w:r>
          </w:p>
          <w:p w14:paraId="740DC2F5" w14:textId="5F70D1FF" w:rsidR="00D405E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 w:rsidRPr="003C6CD3">
              <w:rPr>
                <w:i/>
                <w:lang w:val="ru-RU"/>
              </w:rPr>
              <w:t>Как с этим связана информационная безопасность?</w:t>
            </w:r>
          </w:p>
        </w:tc>
        <w:tc>
          <w:tcPr>
            <w:tcW w:w="1275" w:type="dxa"/>
            <w:vAlign w:val="center"/>
          </w:tcPr>
          <w:p w14:paraId="3A480D2F" w14:textId="6B0776B9" w:rsidR="003C6CD3" w:rsidRPr="003C6CD3" w:rsidRDefault="00D405E3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</w:rPr>
              <w:t>7.3</w:t>
            </w:r>
            <w:r w:rsidR="003C6CD3">
              <w:rPr>
                <w:i/>
                <w:lang w:val="ru-RU"/>
              </w:rPr>
              <w:t>,</w:t>
            </w:r>
          </w:p>
          <w:p w14:paraId="2A8FA408" w14:textId="07F23413" w:rsidR="00D405E3" w:rsidRPr="00A45D9E" w:rsidRDefault="00D405E3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</w:rPr>
              <w:t>A.</w:t>
            </w:r>
            <w:r w:rsidR="00A45D9E">
              <w:rPr>
                <w:i/>
                <w:lang w:val="ru-RU"/>
              </w:rPr>
              <w:t>6</w:t>
            </w:r>
            <w:r>
              <w:rPr>
                <w:i/>
              </w:rPr>
              <w:t>.</w:t>
            </w:r>
            <w:r w:rsidR="00A45D9E">
              <w:rPr>
                <w:i/>
                <w:lang w:val="ru-RU"/>
              </w:rPr>
              <w:t>3</w:t>
            </w:r>
          </w:p>
        </w:tc>
      </w:tr>
      <w:tr w:rsidR="00D405E3" w14:paraId="2413C64E" w14:textId="77777777" w:rsidTr="00182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1" w:type="dxa"/>
            <w:vAlign w:val="center"/>
          </w:tcPr>
          <w:p w14:paraId="5621F2FE" w14:textId="17257351" w:rsidR="00D405E3" w:rsidRPr="00D405E3" w:rsidRDefault="00D405E3" w:rsidP="00D405E3">
            <w:pPr>
              <w:spacing w:before="120" w:after="120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Управления занятостью, организационные изменения</w:t>
            </w:r>
          </w:p>
        </w:tc>
        <w:tc>
          <w:tcPr>
            <w:tcW w:w="2491" w:type="dxa"/>
            <w:vAlign w:val="center"/>
          </w:tcPr>
          <w:p w14:paraId="682A99F6" w14:textId="38AA82CE" w:rsidR="00D405E3" w:rsidRPr="00D405E3" w:rsidRDefault="00D405E3" w:rsidP="00D405E3">
            <w:pPr>
              <w:spacing w:before="120" w:after="120"/>
              <w:rPr>
                <w:lang w:val="ru-RU"/>
              </w:rPr>
            </w:pPr>
            <w:r w:rsidRPr="002E70C4">
              <w:rPr>
                <w:noProof/>
              </w:rPr>
              <w:drawing>
                <wp:inline distT="0" distB="0" distL="0" distR="0" wp14:anchorId="0068EC03" wp14:editId="5432D407">
                  <wp:extent cx="1444752" cy="10482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04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9" w:type="dxa"/>
            <w:vAlign w:val="center"/>
          </w:tcPr>
          <w:p w14:paraId="1759F03D" w14:textId="77777777" w:rsidR="003C6CD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 w:rsidRPr="003C6CD3">
              <w:rPr>
                <w:i/>
                <w:lang w:val="ru-RU"/>
              </w:rPr>
              <w:t>Какие изменения могут произойти во время работы?</w:t>
            </w:r>
          </w:p>
          <w:p w14:paraId="7E03F0C3" w14:textId="706201F0" w:rsidR="00D405E3" w:rsidRPr="003C6CD3" w:rsidRDefault="003C6CD3" w:rsidP="003C6CD3">
            <w:pPr>
              <w:spacing w:before="120" w:after="120"/>
              <w:rPr>
                <w:i/>
                <w:lang w:val="ru-RU"/>
              </w:rPr>
            </w:pPr>
            <w:r w:rsidRPr="003C6CD3">
              <w:rPr>
                <w:i/>
                <w:lang w:val="ru-RU"/>
              </w:rPr>
              <w:t>Существуют ли какие-либо технические процессы, связанные с изменением занятости?</w:t>
            </w:r>
          </w:p>
        </w:tc>
        <w:tc>
          <w:tcPr>
            <w:tcW w:w="1275" w:type="dxa"/>
            <w:vAlign w:val="center"/>
          </w:tcPr>
          <w:p w14:paraId="6FB2E4D6" w14:textId="7D9922CF" w:rsidR="00D405E3" w:rsidRPr="00A45D9E" w:rsidRDefault="00D405E3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</w:rPr>
              <w:t>A.</w:t>
            </w:r>
            <w:r w:rsidR="00A45D9E">
              <w:rPr>
                <w:i/>
                <w:lang w:val="ru-RU"/>
              </w:rPr>
              <w:t>6.5,</w:t>
            </w:r>
          </w:p>
          <w:p w14:paraId="3D01C966" w14:textId="2AAC8E09" w:rsidR="00D405E3" w:rsidRPr="00A45D9E" w:rsidRDefault="00D405E3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</w:rPr>
              <w:t>A.</w:t>
            </w:r>
            <w:r w:rsidR="00A45D9E">
              <w:rPr>
                <w:i/>
                <w:lang w:val="ru-RU"/>
              </w:rPr>
              <w:t>5.11</w:t>
            </w:r>
          </w:p>
          <w:p w14:paraId="793FEA7D" w14:textId="75DD0619" w:rsidR="00D405E3" w:rsidRPr="004A3E9F" w:rsidRDefault="00D405E3" w:rsidP="00D405E3">
            <w:pPr>
              <w:spacing w:before="120" w:after="120"/>
            </w:pPr>
            <w:r>
              <w:t>7.3</w:t>
            </w:r>
          </w:p>
        </w:tc>
      </w:tr>
      <w:tr w:rsidR="00D405E3" w14:paraId="558EF3DE" w14:textId="77777777" w:rsidTr="00182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1" w:type="dxa"/>
            <w:vAlign w:val="center"/>
          </w:tcPr>
          <w:p w14:paraId="25AB72C8" w14:textId="4EC871FA" w:rsidR="00D405E3" w:rsidRPr="00762E04" w:rsidRDefault="00D405E3" w:rsidP="00D405E3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Увольнение</w:t>
            </w:r>
          </w:p>
        </w:tc>
        <w:tc>
          <w:tcPr>
            <w:tcW w:w="2491" w:type="dxa"/>
            <w:vAlign w:val="center"/>
          </w:tcPr>
          <w:p w14:paraId="41DA91BC" w14:textId="1A93E015" w:rsidR="00D405E3" w:rsidRDefault="00D405E3" w:rsidP="00D405E3">
            <w:pPr>
              <w:spacing w:before="120" w:after="120"/>
            </w:pPr>
            <w:r w:rsidRPr="004A3E9F">
              <w:rPr>
                <w:noProof/>
              </w:rPr>
              <w:drawing>
                <wp:inline distT="0" distB="0" distL="0" distR="0" wp14:anchorId="36084325" wp14:editId="7604C126">
                  <wp:extent cx="1444752" cy="12201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22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9" w:type="dxa"/>
            <w:vAlign w:val="center"/>
          </w:tcPr>
          <w:p w14:paraId="6F40E9D7" w14:textId="77777777" w:rsidR="00D405E3" w:rsidRDefault="003C6CD3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Что требуется при увольнении?</w:t>
            </w:r>
          </w:p>
          <w:p w14:paraId="07F45915" w14:textId="53CCAB26" w:rsidR="003C6CD3" w:rsidRPr="003C6CD3" w:rsidRDefault="003C6CD3" w:rsidP="00D405E3">
            <w:pPr>
              <w:spacing w:before="120" w:after="120"/>
              <w:rPr>
                <w:i/>
                <w:sz w:val="20"/>
                <w:szCs w:val="20"/>
                <w:lang w:val="ru-RU"/>
              </w:rPr>
            </w:pPr>
            <w:r w:rsidRPr="003C6CD3">
              <w:rPr>
                <w:i/>
                <w:sz w:val="20"/>
                <w:szCs w:val="20"/>
                <w:lang w:val="ru-RU"/>
              </w:rPr>
              <w:t>Существуют ли какие-либо технические процессы, связанные с изменением занятости?</w:t>
            </w:r>
          </w:p>
        </w:tc>
        <w:tc>
          <w:tcPr>
            <w:tcW w:w="1275" w:type="dxa"/>
            <w:vAlign w:val="center"/>
          </w:tcPr>
          <w:p w14:paraId="1FD4FF3E" w14:textId="39962836" w:rsidR="00D405E3" w:rsidRPr="00A45D9E" w:rsidRDefault="00D405E3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</w:rPr>
              <w:t>A.</w:t>
            </w:r>
            <w:r w:rsidR="00A45D9E">
              <w:rPr>
                <w:i/>
                <w:lang w:val="ru-RU"/>
              </w:rPr>
              <w:t>6.5,</w:t>
            </w:r>
          </w:p>
          <w:p w14:paraId="440A2DE1" w14:textId="70A199F1" w:rsidR="00D405E3" w:rsidRPr="00A45D9E" w:rsidRDefault="00D405E3" w:rsidP="00D405E3">
            <w:pPr>
              <w:spacing w:before="120" w:after="120"/>
              <w:rPr>
                <w:i/>
                <w:lang w:val="ru-RU"/>
              </w:rPr>
            </w:pPr>
            <w:r>
              <w:rPr>
                <w:i/>
              </w:rPr>
              <w:t>A.</w:t>
            </w:r>
            <w:r w:rsidR="00A45D9E">
              <w:rPr>
                <w:i/>
                <w:lang w:val="ru-RU"/>
              </w:rPr>
              <w:t>5.11</w:t>
            </w:r>
          </w:p>
        </w:tc>
      </w:tr>
    </w:tbl>
    <w:p w14:paraId="05E840DA" w14:textId="77777777" w:rsidR="00182B3F" w:rsidRDefault="00182B3F" w:rsidP="00182B3F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rFonts w:ascii="Calibri" w:hAnsi="Calibri"/>
          <w:b/>
          <w:lang w:val="ru-RU"/>
        </w:rPr>
      </w:pPr>
    </w:p>
    <w:p w14:paraId="23F19E51" w14:textId="267F8A45" w:rsidR="00376345" w:rsidRPr="00182B3F" w:rsidRDefault="00182B3F" w:rsidP="00182B3F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rFonts w:ascii="Calibri" w:hAnsi="Calibri"/>
          <w:lang w:val="ru-RU"/>
        </w:rPr>
      </w:pPr>
      <w:r w:rsidRPr="003207EF">
        <w:rPr>
          <w:rFonts w:ascii="Calibri" w:hAnsi="Calibri"/>
          <w:b/>
          <w:lang w:val="ru-RU"/>
        </w:rPr>
        <w:t xml:space="preserve">Пожалуйста, </w:t>
      </w:r>
      <w:r>
        <w:rPr>
          <w:rFonts w:ascii="Calibri" w:hAnsi="Calibri"/>
          <w:b/>
          <w:lang w:val="ru-RU"/>
        </w:rPr>
        <w:t>передайте</w:t>
      </w:r>
      <w:r w:rsidRPr="003207EF">
        <w:rPr>
          <w:rFonts w:ascii="Calibri" w:hAnsi="Calibri"/>
          <w:b/>
          <w:lang w:val="ru-RU"/>
        </w:rPr>
        <w:t xml:space="preserve"> этот лист своему преподавателю </w:t>
      </w:r>
      <w:r>
        <w:rPr>
          <w:rFonts w:ascii="Calibri" w:hAnsi="Calibri"/>
          <w:b/>
          <w:lang w:val="ru-RU"/>
        </w:rPr>
        <w:t>по завершении</w:t>
      </w:r>
      <w:r w:rsidRPr="003207EF">
        <w:rPr>
          <w:rFonts w:ascii="Calibri" w:hAnsi="Calibri"/>
          <w:b/>
          <w:lang w:val="ru-RU"/>
        </w:rPr>
        <w:t xml:space="preserve"> упражнения.</w:t>
      </w:r>
    </w:p>
    <w:sectPr w:rsidR="00376345" w:rsidRPr="00182B3F" w:rsidSect="002464BA">
      <w:headerReference w:type="default" r:id="rId15"/>
      <w:footerReference w:type="default" r:id="rId16"/>
      <w:pgSz w:w="11906" w:h="16838"/>
      <w:pgMar w:top="851" w:right="851" w:bottom="851" w:left="85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DE9EF" w14:textId="77777777" w:rsidR="00A11D0B" w:rsidRDefault="00A11D0B" w:rsidP="00224B45">
      <w:pPr>
        <w:spacing w:after="0" w:line="240" w:lineRule="auto"/>
      </w:pPr>
      <w:r>
        <w:separator/>
      </w:r>
    </w:p>
  </w:endnote>
  <w:endnote w:type="continuationSeparator" w:id="0">
    <w:p w14:paraId="31A61C6F" w14:textId="77777777" w:rsidR="00A11D0B" w:rsidRDefault="00A11D0B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2552"/>
      <w:gridCol w:w="5528"/>
      <w:gridCol w:w="2126"/>
    </w:tblGrid>
    <w:tr w:rsidR="002464BA" w:rsidRPr="00E214E9" w14:paraId="4B26E7C8" w14:textId="77777777" w:rsidTr="00DB5CDC">
      <w:trPr>
        <w:trHeight w:val="567"/>
      </w:trPr>
      <w:tc>
        <w:tcPr>
          <w:tcW w:w="2552" w:type="dxa"/>
          <w:vAlign w:val="center"/>
        </w:tcPr>
        <w:p w14:paraId="1450B209" w14:textId="77777777" w:rsidR="002464BA" w:rsidRPr="00983EBC" w:rsidRDefault="002464BA" w:rsidP="00DB5CDC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528" w:type="dxa"/>
          <w:vAlign w:val="center"/>
        </w:tcPr>
        <w:p w14:paraId="76CAC8A6" w14:textId="66DD318B" w:rsidR="002464BA" w:rsidRPr="00131E16" w:rsidRDefault="002464BA" w:rsidP="00DB5CDC">
          <w:pPr>
            <w:pStyle w:val="a3"/>
            <w:jc w:val="center"/>
            <w:rPr>
              <w:sz w:val="18"/>
              <w:szCs w:val="18"/>
              <w:lang w:val="en-US"/>
            </w:rPr>
          </w:pPr>
          <w:r w:rsidRPr="00983EBC">
            <w:rPr>
              <w:sz w:val="18"/>
              <w:szCs w:val="18"/>
            </w:rPr>
            <w:t>QFo_ACAD_</w:t>
          </w:r>
          <w:r w:rsidR="00D17462">
            <w:rPr>
              <w:sz w:val="18"/>
              <w:szCs w:val="18"/>
            </w:rPr>
            <w:t>IS</w:t>
          </w:r>
          <w:r w:rsidRPr="00983EBC">
            <w:rPr>
              <w:sz w:val="18"/>
              <w:szCs w:val="18"/>
            </w:rPr>
            <w:t>MS_001_Rev</w:t>
          </w:r>
          <w:r w:rsidR="00131E16">
            <w:rPr>
              <w:sz w:val="18"/>
              <w:szCs w:val="18"/>
              <w:lang w:val="en-US"/>
            </w:rPr>
            <w:t>4</w:t>
          </w:r>
        </w:p>
      </w:tc>
      <w:tc>
        <w:tcPr>
          <w:tcW w:w="2126" w:type="dxa"/>
          <w:vAlign w:val="center"/>
        </w:tcPr>
        <w:p w14:paraId="5C809026" w14:textId="40BB986B" w:rsidR="002464BA" w:rsidRPr="00983EBC" w:rsidRDefault="002464BA" w:rsidP="00DB5CDC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="004560AA"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="004560AA" w:rsidRPr="00983EBC">
            <w:rPr>
              <w:b/>
              <w:sz w:val="18"/>
              <w:szCs w:val="18"/>
            </w:rPr>
            <w:fldChar w:fldCharType="separate"/>
          </w:r>
          <w:r w:rsidR="00131E16">
            <w:rPr>
              <w:b/>
              <w:noProof/>
              <w:sz w:val="18"/>
              <w:szCs w:val="18"/>
            </w:rPr>
            <w:t>2</w:t>
          </w:r>
          <w:r w:rsidR="004560AA"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fldSimple w:instr="NUMPAGES  \* Arabic  \* MERGEFORMAT">
            <w:r w:rsidR="00131E16" w:rsidRPr="00131E16">
              <w:rPr>
                <w:b/>
                <w:noProof/>
                <w:sz w:val="18"/>
                <w:szCs w:val="18"/>
              </w:rPr>
              <w:t>3</w:t>
            </w:r>
          </w:fldSimple>
        </w:p>
      </w:tc>
    </w:tr>
  </w:tbl>
  <w:p w14:paraId="2E96C5AA" w14:textId="77777777" w:rsidR="002464BA" w:rsidRPr="00F02B5A" w:rsidRDefault="002464BA" w:rsidP="002464BA">
    <w:pPr>
      <w:pStyle w:val="a5"/>
      <w:tabs>
        <w:tab w:val="clear" w:pos="4513"/>
        <w:tab w:val="clear" w:pos="9026"/>
      </w:tabs>
      <w:rPr>
        <w:b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1857A" w14:textId="77777777" w:rsidR="00A11D0B" w:rsidRDefault="00A11D0B" w:rsidP="00224B45">
      <w:pPr>
        <w:spacing w:after="0" w:line="240" w:lineRule="auto"/>
      </w:pPr>
      <w:r>
        <w:separator/>
      </w:r>
    </w:p>
  </w:footnote>
  <w:footnote w:type="continuationSeparator" w:id="0">
    <w:p w14:paraId="02589EBD" w14:textId="77777777" w:rsidR="00A11D0B" w:rsidRDefault="00A11D0B" w:rsidP="00224B45">
      <w:pPr>
        <w:spacing w:after="0" w:line="240" w:lineRule="auto"/>
      </w:pPr>
      <w:r>
        <w:continuationSeparator/>
      </w:r>
    </w:p>
  </w:footnote>
  <w:footnote w:id="1">
    <w:p w14:paraId="01CDF5E3" w14:textId="4DB89132" w:rsidR="00F90A77" w:rsidRPr="00F90A77" w:rsidRDefault="00F90A77">
      <w:pPr>
        <w:pStyle w:val="af0"/>
        <w:rPr>
          <w:lang w:val="ru-RU"/>
        </w:rPr>
      </w:pPr>
      <w:r>
        <w:rPr>
          <w:rStyle w:val="af2"/>
        </w:rPr>
        <w:footnoteRef/>
      </w:r>
      <w:r w:rsidRPr="00F90A77">
        <w:rPr>
          <w:lang w:val="ru-RU"/>
        </w:rPr>
        <w:t xml:space="preserve"> </w:t>
      </w:r>
      <w:r>
        <w:rPr>
          <w:lang w:val="ru-RU"/>
        </w:rPr>
        <w:t>В</w:t>
      </w:r>
      <w:r>
        <w:rPr>
          <w:lang w:val="ru-RU"/>
        </w:rPr>
        <w:t>ремя отвечает сложности задания, если вы выполните задание за 30 минут, то вероятнее всего вы не сделаете это корректно</w:t>
      </w:r>
      <w:r>
        <w:rPr>
          <w:lang w:val="ru-RU"/>
        </w:rPr>
        <w:t>!</w:t>
      </w:r>
    </w:p>
  </w:footnote>
  <w:footnote w:id="2">
    <w:p w14:paraId="4FC9A707" w14:textId="40DD2420" w:rsidR="00176244" w:rsidRPr="00176244" w:rsidRDefault="00176244">
      <w:pPr>
        <w:pStyle w:val="af0"/>
        <w:rPr>
          <w:lang w:val="ru-RU"/>
        </w:rPr>
      </w:pPr>
      <w:r>
        <w:rPr>
          <w:rStyle w:val="af2"/>
        </w:rPr>
        <w:footnoteRef/>
      </w:r>
      <w:r w:rsidRPr="00176244">
        <w:rPr>
          <w:lang w:val="ru-RU"/>
        </w:rPr>
        <w:t xml:space="preserve"> </w:t>
      </w:r>
      <w:r>
        <w:rPr>
          <w:lang w:val="ru-RU"/>
        </w:rPr>
        <w:t xml:space="preserve">Если вы готовите решение в аудитории, то </w:t>
      </w:r>
      <w:r w:rsidRPr="00176244">
        <w:rPr>
          <w:lang w:val="ru-RU"/>
        </w:rPr>
        <w:t xml:space="preserve">Вам понадобится больше одного листа </w:t>
      </w:r>
      <w:r>
        <w:rPr>
          <w:lang w:val="ru-RU"/>
        </w:rPr>
        <w:t xml:space="preserve">бумаги для </w:t>
      </w:r>
      <w:r w:rsidRPr="00176244">
        <w:rPr>
          <w:lang w:val="ru-RU"/>
        </w:rPr>
        <w:t>флип-</w:t>
      </w:r>
      <w:r>
        <w:rPr>
          <w:lang w:val="ru-RU"/>
        </w:rPr>
        <w:t>чарта</w:t>
      </w:r>
      <w:r w:rsidRPr="0017624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8187"/>
      <w:gridCol w:w="2019"/>
    </w:tblGrid>
    <w:tr w:rsidR="00081FC6" w:rsidRPr="00313653" w14:paraId="389F1D2A" w14:textId="77777777" w:rsidTr="00D35198">
      <w:trPr>
        <w:trHeight w:val="284"/>
      </w:trPr>
      <w:tc>
        <w:tcPr>
          <w:tcW w:w="8187" w:type="dxa"/>
          <w:tcBorders>
            <w:top w:val="nil"/>
            <w:left w:val="nil"/>
            <w:right w:val="nil"/>
          </w:tcBorders>
          <w:vAlign w:val="center"/>
          <w:hideMark/>
        </w:tcPr>
        <w:p w14:paraId="4177A62F" w14:textId="77777777" w:rsidR="00081FC6" w:rsidRDefault="00081FC6" w:rsidP="00D17462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 xml:space="preserve">INFORMATION SECURTIY MANAGEMENT SYSTEM </w:t>
          </w:r>
        </w:p>
        <w:p w14:paraId="45AA739E" w14:textId="1622B37D" w:rsidR="00081FC6" w:rsidRPr="00AC5D96" w:rsidRDefault="00587F45" w:rsidP="00D17462">
          <w:pPr>
            <w:spacing w:after="0" w:line="240" w:lineRule="auto"/>
            <w:jc w:val="center"/>
            <w:rPr>
              <w:b/>
              <w:sz w:val="24"/>
              <w:szCs w:val="28"/>
              <w:lang w:val="en-US"/>
            </w:rPr>
          </w:pPr>
          <w:r>
            <w:rPr>
              <w:b/>
              <w:sz w:val="28"/>
              <w:szCs w:val="28"/>
              <w:lang w:val="ru-RU"/>
            </w:rPr>
            <w:t>КУРС</w:t>
          </w:r>
          <w:r w:rsidRPr="00964BE8">
            <w:rPr>
              <w:b/>
              <w:sz w:val="28"/>
              <w:szCs w:val="28"/>
              <w:lang w:val="en-US"/>
            </w:rPr>
            <w:t xml:space="preserve">: </w:t>
          </w:r>
          <w:r>
            <w:rPr>
              <w:b/>
              <w:sz w:val="28"/>
              <w:szCs w:val="28"/>
              <w:lang w:val="ru-RU"/>
            </w:rPr>
            <w:t>ВЕДУЩИЙ</w:t>
          </w:r>
          <w:r w:rsidRPr="00964BE8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АУДИТОР</w:t>
          </w:r>
          <w:r w:rsidRPr="00964BE8">
            <w:rPr>
              <w:b/>
              <w:sz w:val="28"/>
              <w:szCs w:val="28"/>
              <w:lang w:val="en-US"/>
            </w:rPr>
            <w:t xml:space="preserve"> | </w:t>
          </w:r>
          <w:r>
            <w:rPr>
              <w:b/>
              <w:sz w:val="28"/>
              <w:szCs w:val="28"/>
              <w:lang w:val="en-US"/>
            </w:rPr>
            <w:t>ISO</w:t>
          </w:r>
          <w:r w:rsidRPr="00964BE8">
            <w:rPr>
              <w:b/>
              <w:sz w:val="28"/>
              <w:szCs w:val="28"/>
              <w:lang w:val="en-US"/>
            </w:rPr>
            <w:t>/</w:t>
          </w:r>
          <w:r>
            <w:rPr>
              <w:b/>
              <w:sz w:val="28"/>
              <w:szCs w:val="28"/>
              <w:lang w:val="en-US"/>
            </w:rPr>
            <w:t>IEC</w:t>
          </w:r>
          <w:r w:rsidRPr="00964BE8">
            <w:rPr>
              <w:b/>
              <w:sz w:val="28"/>
              <w:szCs w:val="28"/>
              <w:lang w:val="en-US"/>
            </w:rPr>
            <w:t xml:space="preserve"> </w:t>
          </w:r>
          <w:r w:rsidR="00081FC6">
            <w:rPr>
              <w:b/>
              <w:sz w:val="28"/>
              <w:szCs w:val="28"/>
              <w:lang w:val="en-US"/>
            </w:rPr>
            <w:t>27</w:t>
          </w:r>
          <w:r w:rsidR="00081FC6" w:rsidRPr="00F02B5A">
            <w:rPr>
              <w:b/>
              <w:sz w:val="28"/>
              <w:szCs w:val="28"/>
              <w:lang w:val="en-US"/>
            </w:rPr>
            <w:t>001:20</w:t>
          </w:r>
          <w:r w:rsidR="00AC5D96" w:rsidRPr="00AC5D96">
            <w:rPr>
              <w:b/>
              <w:sz w:val="28"/>
              <w:szCs w:val="28"/>
              <w:lang w:val="en-US"/>
            </w:rPr>
            <w:t>22</w:t>
          </w:r>
        </w:p>
      </w:tc>
      <w:tc>
        <w:tcPr>
          <w:tcW w:w="2019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37224433" w14:textId="6F6AADFC" w:rsidR="00081FC6" w:rsidRPr="004A017C" w:rsidRDefault="00081FC6" w:rsidP="00DB5CDC">
          <w:pPr>
            <w:pStyle w:val="a3"/>
            <w:jc w:val="center"/>
            <w:rPr>
              <w:b/>
              <w:sz w:val="28"/>
              <w:szCs w:val="28"/>
              <w:lang w:val="en-US"/>
            </w:rPr>
          </w:pPr>
          <w:r>
            <w:rPr>
              <w:noProof/>
            </w:rPr>
            <w:drawing>
              <wp:inline distT="0" distB="0" distL="0" distR="0" wp14:anchorId="6AA17EA0" wp14:editId="5083B77C">
                <wp:extent cx="1043940" cy="827405"/>
                <wp:effectExtent l="0" t="0" r="3810" b="0"/>
                <wp:docPr id="1" name="Εικόνα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827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081FC6" w14:paraId="5E822A03" w14:textId="77777777" w:rsidTr="00DD5520">
      <w:trPr>
        <w:trHeight w:val="737"/>
      </w:trPr>
      <w:tc>
        <w:tcPr>
          <w:tcW w:w="8187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554D6F9F" w14:textId="72FA3B47" w:rsidR="00081FC6" w:rsidRPr="003B0F2B" w:rsidRDefault="00587F45" w:rsidP="002464BA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Pr="003B0F2B">
            <w:rPr>
              <w:b/>
              <w:sz w:val="36"/>
              <w:szCs w:val="28"/>
            </w:rPr>
            <w:t xml:space="preserve"> </w:t>
          </w:r>
          <w:r w:rsidR="00081FC6">
            <w:rPr>
              <w:b/>
              <w:sz w:val="36"/>
              <w:szCs w:val="28"/>
            </w:rPr>
            <w:t>6</w:t>
          </w:r>
        </w:p>
      </w:tc>
      <w:tc>
        <w:tcPr>
          <w:tcW w:w="2019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16BFFE0E" w14:textId="77777777" w:rsidR="00081FC6" w:rsidRPr="003B0F2B" w:rsidRDefault="00081FC6" w:rsidP="00DB5CDC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4292A781" w14:textId="77777777" w:rsidR="002464BA" w:rsidRPr="00FA68D9" w:rsidRDefault="002464BA" w:rsidP="002464BA">
    <w:pPr>
      <w:pStyle w:val="a3"/>
      <w:tabs>
        <w:tab w:val="clear" w:pos="4513"/>
        <w:tab w:val="clear" w:pos="9026"/>
      </w:tabs>
      <w:rPr>
        <w:b/>
        <w:sz w:val="2"/>
        <w:szCs w:val="2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A0080"/>
    <w:multiLevelType w:val="hybridMultilevel"/>
    <w:tmpl w:val="C118580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76F0A"/>
    <w:multiLevelType w:val="hybridMultilevel"/>
    <w:tmpl w:val="54B4E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868607">
    <w:abstractNumId w:val="1"/>
  </w:num>
  <w:num w:numId="2" w16cid:durableId="1797599454">
    <w:abstractNumId w:val="2"/>
  </w:num>
  <w:num w:numId="3" w16cid:durableId="1851486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B45"/>
    <w:rsid w:val="00055672"/>
    <w:rsid w:val="00081FC6"/>
    <w:rsid w:val="00092FFE"/>
    <w:rsid w:val="000D2FC1"/>
    <w:rsid w:val="00131E16"/>
    <w:rsid w:val="00146062"/>
    <w:rsid w:val="00176244"/>
    <w:rsid w:val="00182B3F"/>
    <w:rsid w:val="0019226F"/>
    <w:rsid w:val="0019239D"/>
    <w:rsid w:val="001B7840"/>
    <w:rsid w:val="00210F4E"/>
    <w:rsid w:val="00224B45"/>
    <w:rsid w:val="002464BA"/>
    <w:rsid w:val="002865F6"/>
    <w:rsid w:val="002B1C4F"/>
    <w:rsid w:val="002D14CA"/>
    <w:rsid w:val="002E70C4"/>
    <w:rsid w:val="00327B72"/>
    <w:rsid w:val="00376345"/>
    <w:rsid w:val="0039606A"/>
    <w:rsid w:val="003B7B50"/>
    <w:rsid w:val="003C1D17"/>
    <w:rsid w:val="003C6CD3"/>
    <w:rsid w:val="00430CCA"/>
    <w:rsid w:val="00433F2E"/>
    <w:rsid w:val="004560AA"/>
    <w:rsid w:val="004815A2"/>
    <w:rsid w:val="00485FC5"/>
    <w:rsid w:val="004A017C"/>
    <w:rsid w:val="004A3E9F"/>
    <w:rsid w:val="00540A91"/>
    <w:rsid w:val="00587F45"/>
    <w:rsid w:val="00596374"/>
    <w:rsid w:val="005F1B52"/>
    <w:rsid w:val="006523D1"/>
    <w:rsid w:val="006E4B5B"/>
    <w:rsid w:val="00746A3A"/>
    <w:rsid w:val="00762E04"/>
    <w:rsid w:val="007D78AF"/>
    <w:rsid w:val="008148C3"/>
    <w:rsid w:val="008D7806"/>
    <w:rsid w:val="00931CF4"/>
    <w:rsid w:val="009B7003"/>
    <w:rsid w:val="00A03573"/>
    <w:rsid w:val="00A11D0B"/>
    <w:rsid w:val="00A21391"/>
    <w:rsid w:val="00A219A2"/>
    <w:rsid w:val="00A45D9E"/>
    <w:rsid w:val="00AC5D96"/>
    <w:rsid w:val="00AD1FB4"/>
    <w:rsid w:val="00B3200C"/>
    <w:rsid w:val="00B33B2E"/>
    <w:rsid w:val="00B66F69"/>
    <w:rsid w:val="00B83333"/>
    <w:rsid w:val="00B83630"/>
    <w:rsid w:val="00BA5245"/>
    <w:rsid w:val="00BD70E2"/>
    <w:rsid w:val="00C201BB"/>
    <w:rsid w:val="00C2052A"/>
    <w:rsid w:val="00C529CE"/>
    <w:rsid w:val="00D16978"/>
    <w:rsid w:val="00D17462"/>
    <w:rsid w:val="00D405E3"/>
    <w:rsid w:val="00D60F5C"/>
    <w:rsid w:val="00D67511"/>
    <w:rsid w:val="00DF77BA"/>
    <w:rsid w:val="00E96D2D"/>
    <w:rsid w:val="00EA7DAA"/>
    <w:rsid w:val="00F00193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1115C"/>
  <w15:docId w15:val="{54F44CE2-3959-4AB2-8447-037F4194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052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201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201B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201B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201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201BB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17624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76244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1762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8D763-518B-4B57-9C4E-85CFB57D0F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ACCD43-CF08-4EF8-848B-AAA3B5922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229E45-7D4C-48A6-B4E8-10ECB7130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User Account</cp:lastModifiedBy>
  <cp:revision>26</cp:revision>
  <dcterms:created xsi:type="dcterms:W3CDTF">2016-01-07T17:09:00Z</dcterms:created>
  <dcterms:modified xsi:type="dcterms:W3CDTF">2023-11-15T08:25:00Z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